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left="-180" w:right="-514" w:firstLine="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284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Nominations for the 2022 Distinguished Services to Humanism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-28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28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Award recognises the contributions of Humanist activists to International Humanism and to organised Humanism. The names of recent recipients can be found on our website (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https://humanists.international/about/awards/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 Completed nominations should be emailed to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ga@humanists.international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on or before 26 April 2022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ageBreakBefore w:val="0"/>
        <w:ind w:left="-28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-1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6480"/>
        <w:tblGridChange w:id="0">
          <w:tblGrid>
            <w:gridCol w:w="2790"/>
            <w:gridCol w:w="64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The person you wish to nominate (Nominee):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Telephone number (with country and city codes):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Your details (Nominator):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am a member of (Member Organization):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Telephone number (with country and city codes):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Signature: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Supporting statement (tell us why you think this nominee should receive the award):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ind w:left="-28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tabs>
        <w:tab w:val="center" w:pos="4153"/>
        <w:tab w:val="right" w:pos="8306"/>
      </w:tabs>
      <w:spacing w:after="454" w:lineRule="auto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jc w:val="center"/>
      <w:rPr>
        <w:b w:val="1"/>
        <w:color w:val="c00000"/>
      </w:rPr>
    </w:pPr>
    <w:r w:rsidDel="00000000" w:rsidR="00000000" w:rsidRPr="00000000">
      <w:rPr>
        <w:b w:val="1"/>
        <w:color w:val="c00000"/>
        <w:rtl w:val="0"/>
      </w:rPr>
      <w:t xml:space="preserve">International Humanist and Ethical Union</w:t>
    </w:r>
  </w:p>
  <w:p w:rsidR="00000000" w:rsidDel="00000000" w:rsidP="00000000" w:rsidRDefault="00000000" w:rsidRPr="00000000" w14:paraId="00000028">
    <w:pPr>
      <w:pageBreakBefore w:val="0"/>
      <w:jc w:val="center"/>
      <w:rPr>
        <w:color w:val="595959"/>
        <w:sz w:val="18"/>
        <w:szCs w:val="18"/>
      </w:rPr>
    </w:pPr>
    <w:r w:rsidDel="00000000" w:rsidR="00000000" w:rsidRPr="00000000">
      <w:rPr>
        <w:color w:val="595959"/>
        <w:sz w:val="18"/>
        <w:szCs w:val="18"/>
        <w:rtl w:val="0"/>
      </w:rPr>
      <w:t xml:space="preserve">39 Moreland Street, London, EC1V 8BB, United Kingdom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Tel. +44 20 7490 8468    Email: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18"/>
          <w:szCs w:val="18"/>
          <w:u w:val="single"/>
          <w:shd w:fill="auto" w:val="clear"/>
          <w:vertAlign w:val="baseline"/>
          <w:rtl w:val="0"/>
        </w:rPr>
        <w:t xml:space="preserve">office@iheu.org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    Web: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18"/>
          <w:szCs w:val="18"/>
          <w:u w:val="single"/>
          <w:shd w:fill="auto" w:val="clear"/>
          <w:vertAlign w:val="baseline"/>
          <w:rtl w:val="0"/>
        </w:rPr>
        <w:t xml:space="preserve">www.iheu.org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709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IHEU is a 501(c)3 not-for-profit organization incorporated in New York, USA. Registered in England number FC020642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709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141916" cy="175482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1916" cy="17548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709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391285" cy="946150"/>
          <wp:effectExtent b="0" l="0" r="0" t="0"/>
          <wp:docPr descr="iheu-logo-2013-w300" id="2" name="image2.png"/>
          <a:graphic>
            <a:graphicData uri="http://schemas.openxmlformats.org/drawingml/2006/picture">
              <pic:pic>
                <pic:nvPicPr>
                  <pic:cNvPr descr="iheu-logo-2013-w300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1285" cy="946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humanists.international/about/awards/" TargetMode="External"/><Relationship Id="rId7" Type="http://schemas.openxmlformats.org/officeDocument/2006/relationships/hyperlink" Target="http://ga@humanists.international" TargetMode="Externa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office@iheu.org" TargetMode="External"/><Relationship Id="rId2" Type="http://schemas.openxmlformats.org/officeDocument/2006/relationships/hyperlink" Target="http://www.iheu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